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554B" w14:textId="54E452B9" w:rsidR="00523F91" w:rsidRPr="0097428A" w:rsidRDefault="00523F91" w:rsidP="00523F91">
      <w:pPr>
        <w:rPr>
          <w:rFonts w:ascii="Faricy New Rg" w:hAnsi="Faricy New Rg"/>
          <w:b/>
          <w:bCs/>
          <w:lang w:val="cy-GB"/>
        </w:rPr>
      </w:pPr>
      <w:proofErr w:type="spellStart"/>
      <w:r w:rsidRPr="0097428A">
        <w:rPr>
          <w:rFonts w:ascii="Faricy New Rg" w:hAnsi="Faricy New Rg"/>
          <w:b/>
          <w:bCs/>
          <w:lang w:val="cy-GB"/>
        </w:rPr>
        <w:t>This</w:t>
      </w:r>
      <w:proofErr w:type="spellEnd"/>
      <w:r w:rsidRPr="0097428A">
        <w:rPr>
          <w:rFonts w:ascii="Faricy New Rg" w:hAnsi="Faricy New Rg"/>
          <w:b/>
          <w:bCs/>
          <w:lang w:val="cy-GB"/>
        </w:rPr>
        <w:t xml:space="preserve"> is a </w:t>
      </w:r>
      <w:proofErr w:type="spellStart"/>
      <w:r w:rsidRPr="0097428A">
        <w:rPr>
          <w:rFonts w:ascii="Faricy New Rg" w:hAnsi="Faricy New Rg"/>
          <w:b/>
          <w:bCs/>
          <w:lang w:val="cy-GB"/>
        </w:rPr>
        <w:t>bilingual</w:t>
      </w:r>
      <w:proofErr w:type="spellEnd"/>
      <w:r w:rsidRPr="0097428A">
        <w:rPr>
          <w:rFonts w:ascii="Faricy New Rg" w:hAnsi="Faricy New Rg"/>
          <w:b/>
          <w:bCs/>
          <w:lang w:val="cy-GB"/>
        </w:rPr>
        <w:t xml:space="preserve"> </w:t>
      </w:r>
      <w:proofErr w:type="spellStart"/>
      <w:r w:rsidR="00432CDE" w:rsidRPr="0097428A">
        <w:rPr>
          <w:rFonts w:ascii="Faricy New Rg" w:hAnsi="Faricy New Rg"/>
          <w:b/>
          <w:bCs/>
          <w:lang w:val="cy-GB"/>
        </w:rPr>
        <w:t>document</w:t>
      </w:r>
      <w:proofErr w:type="spellEnd"/>
      <w:r w:rsidR="00432CDE" w:rsidRPr="0097428A">
        <w:rPr>
          <w:rFonts w:ascii="Faricy New Rg" w:hAnsi="Faricy New Rg"/>
          <w:b/>
          <w:bCs/>
          <w:lang w:val="cy-GB"/>
        </w:rPr>
        <w:t xml:space="preserve"> - </w:t>
      </w:r>
      <w:hyperlink w:anchor="_Literature_Wales_Fee" w:history="1">
        <w:proofErr w:type="spellStart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>click</w:t>
        </w:r>
        <w:proofErr w:type="spellEnd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proofErr w:type="spellStart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>here</w:t>
        </w:r>
        <w:proofErr w:type="spellEnd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to </w:t>
        </w:r>
        <w:proofErr w:type="spellStart"/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>read</w:t>
        </w:r>
        <w:proofErr w:type="spellEnd"/>
        <w:r w:rsidR="00B24C80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in</w:t>
        </w:r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 xml:space="preserve"> </w:t>
        </w:r>
        <w:proofErr w:type="spellStart"/>
        <w:r w:rsidR="00432CDE" w:rsidRPr="0097428A">
          <w:rPr>
            <w:rStyle w:val="Hyperlink"/>
            <w:rFonts w:ascii="Faricy New Rg" w:hAnsi="Faricy New Rg"/>
            <w:b/>
            <w:bCs/>
            <w:lang w:val="cy-GB"/>
          </w:rPr>
          <w:t>English</w:t>
        </w:r>
        <w:proofErr w:type="spellEnd"/>
      </w:hyperlink>
      <w:r w:rsidR="00432CDE" w:rsidRPr="0097428A">
        <w:rPr>
          <w:rFonts w:ascii="Faricy New Rg" w:hAnsi="Faricy New Rg"/>
          <w:b/>
          <w:bCs/>
          <w:lang w:val="cy-GB"/>
        </w:rPr>
        <w:t xml:space="preserve"> </w:t>
      </w:r>
      <w:r w:rsidR="0097428A" w:rsidRPr="0097428A">
        <w:rPr>
          <w:rFonts w:ascii="Faricy New Rg" w:hAnsi="Faricy New Rg"/>
          <w:b/>
          <w:bCs/>
          <w:lang w:val="cy-GB"/>
        </w:rPr>
        <w:br/>
      </w:r>
    </w:p>
    <w:p w14:paraId="115C40FD" w14:textId="7DDE515D" w:rsidR="003161F4" w:rsidRPr="00B24C80" w:rsidRDefault="003161F4" w:rsidP="00B24C80">
      <w:pPr>
        <w:pStyle w:val="Heading1"/>
        <w:jc w:val="center"/>
        <w:rPr>
          <w:rFonts w:ascii="Faricy New Rg" w:hAnsi="Faricy New Rg"/>
          <w:color w:val="auto"/>
          <w:lang w:val="cy-GB"/>
        </w:rPr>
      </w:pPr>
      <w:r w:rsidRPr="00B24C80">
        <w:rPr>
          <w:rFonts w:ascii="Faricy New Rg" w:hAnsi="Faricy New Rg"/>
          <w:color w:val="auto"/>
          <w:lang w:val="cy-GB"/>
        </w:rPr>
        <w:t>Canllawiau Ffioedd Llenyddiaeth Cymru ar gyfer</w:t>
      </w:r>
      <w:r w:rsidR="00B24C80">
        <w:rPr>
          <w:rFonts w:ascii="Faricy New Rg" w:hAnsi="Faricy New Rg"/>
          <w:color w:val="auto"/>
          <w:lang w:val="cy-GB"/>
        </w:rPr>
        <w:br/>
      </w:r>
      <w:r w:rsidRPr="00B24C80">
        <w:rPr>
          <w:rFonts w:ascii="Faricy New Rg" w:hAnsi="Faricy New Rg"/>
          <w:color w:val="auto"/>
          <w:lang w:val="cy-GB"/>
        </w:rPr>
        <w:t>2024/2025</w:t>
      </w:r>
    </w:p>
    <w:p w14:paraId="1B35EE8C" w14:textId="77777777" w:rsidR="003161F4" w:rsidRPr="00CC68DC" w:rsidRDefault="003161F4" w:rsidP="003161F4">
      <w:pPr>
        <w:jc w:val="center"/>
        <w:rPr>
          <w:rFonts w:ascii="Faricy New Lt" w:hAnsi="Faricy New Lt"/>
          <w:b/>
          <w:sz w:val="36"/>
          <w:szCs w:val="36"/>
          <w:lang w:val="cy-GB"/>
        </w:rPr>
      </w:pPr>
    </w:p>
    <w:p w14:paraId="7F0D3304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386B2F91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Arwain gweithdai </w:t>
      </w:r>
    </w:p>
    <w:p w14:paraId="030CA51F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Tiwtora yn Nhŷ Newydd </w:t>
      </w:r>
    </w:p>
    <w:p w14:paraId="172748C4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 w:rsidRPr="00CC68DC">
        <w:rPr>
          <w:rFonts w:ascii="Faricy New Lt" w:hAnsi="Faricy New Lt"/>
          <w:lang w:val="cy-GB"/>
        </w:rPr>
        <w:t>Mentor</w:t>
      </w:r>
      <w:r>
        <w:rPr>
          <w:rFonts w:ascii="Faricy New Lt" w:hAnsi="Faricy New Lt"/>
          <w:lang w:val="cy-GB"/>
        </w:rPr>
        <w:t>a</w:t>
      </w:r>
    </w:p>
    <w:p w14:paraId="591F4B04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Ymgynghoriad</w:t>
      </w:r>
    </w:p>
    <w:p w14:paraId="208DB1B2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Trafodaethau Panel</w:t>
      </w:r>
    </w:p>
    <w:p w14:paraId="76E6B9F3" w14:textId="77777777" w:rsidR="003161F4" w:rsidRPr="00CC68DC" w:rsidRDefault="003161F4" w:rsidP="003161F4">
      <w:pPr>
        <w:pStyle w:val="ListParagraph"/>
        <w:numPr>
          <w:ilvl w:val="0"/>
          <w:numId w:val="1"/>
        </w:num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Perfformiadau mewn digwyddiadau llenyddol</w:t>
      </w:r>
    </w:p>
    <w:p w14:paraId="0C7899A4" w14:textId="77777777" w:rsidR="003161F4" w:rsidRDefault="003161F4" w:rsidP="003161F4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yr un ffioedd yn cael eu cynnig am waith paratoi neu werthuso os y caent eu cytuno ymlaen llaw yn ystod y broses o lunio cytundeb. </w:t>
      </w:r>
    </w:p>
    <w:p w14:paraId="09AACD85" w14:textId="77777777" w:rsidR="003161F4" w:rsidRPr="00CC68DC" w:rsidRDefault="003161F4" w:rsidP="003161F4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lang w:val="cy-GB"/>
        </w:rPr>
        <w:t xml:space="preserve">Bydd mathau eraill o waith, megis ysgrifennu darnau comisiwn, yn ffioedd sy’n ddibynnol ar y gwaith, a caent eu cytuno rhwng yr awdur a Llenyddiaeth Cymru, gan ddefnyddio £310 y diwrnod fel canllaw.  </w:t>
      </w:r>
    </w:p>
    <w:p w14:paraId="789B2FD8" w14:textId="77777777" w:rsidR="003161F4" w:rsidRPr="00CC68DC" w:rsidRDefault="003161F4" w:rsidP="003161F4">
      <w:pPr>
        <w:rPr>
          <w:rFonts w:ascii="Faricy New Lt" w:hAnsi="Faricy New Lt"/>
          <w:lang w:val="cy-GB"/>
        </w:rPr>
      </w:pPr>
    </w:p>
    <w:p w14:paraId="43C7E67A" w14:textId="77777777" w:rsidR="00994EE5" w:rsidRPr="0097428A" w:rsidRDefault="00994EE5" w:rsidP="00994EE5">
      <w:pPr>
        <w:pStyle w:val="Heading2"/>
        <w:rPr>
          <w:rFonts w:ascii="Faricy New Rg" w:hAnsi="Faricy New Rg"/>
          <w:color w:val="auto"/>
          <w:lang w:val="cy-GB"/>
        </w:rPr>
      </w:pPr>
      <w:r w:rsidRPr="0097428A">
        <w:rPr>
          <w:rFonts w:ascii="Faricy New Rg" w:hAnsi="Faricy New Rg"/>
          <w:color w:val="auto"/>
          <w:lang w:val="cy-GB"/>
        </w:rPr>
        <w:t>Ein Ffioedd 202</w:t>
      </w:r>
      <w:r>
        <w:rPr>
          <w:rFonts w:ascii="Faricy New Rg" w:hAnsi="Faricy New Rg"/>
          <w:color w:val="auto"/>
          <w:lang w:val="cy-GB"/>
        </w:rPr>
        <w:t>3</w:t>
      </w:r>
      <w:r w:rsidRPr="0097428A">
        <w:rPr>
          <w:rFonts w:ascii="Faricy New Rg" w:hAnsi="Faricy New Rg"/>
          <w:color w:val="auto"/>
          <w:lang w:val="cy-GB"/>
        </w:rPr>
        <w:t>/202</w:t>
      </w:r>
      <w:r>
        <w:rPr>
          <w:rFonts w:ascii="Faricy New Rg" w:hAnsi="Faricy New Rg"/>
          <w:color w:val="auto"/>
          <w:lang w:val="cy-GB"/>
        </w:rPr>
        <w:t>4</w:t>
      </w:r>
    </w:p>
    <w:p w14:paraId="66E19F4C" w14:textId="77777777" w:rsidR="00994EE5" w:rsidRDefault="00994EE5" w:rsidP="00994EE5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Isod mae rhai o’r mathau mwyaf cyffredin o waith y mae awduron llawrydd yn eu cyflawni ar ein cyfer, a’r ffioedd a dalwyd ar gyfartaledd rhwng Ebrill 2023 – Mawrth 2024. </w:t>
      </w:r>
    </w:p>
    <w:p w14:paraId="78A923A9" w14:textId="77777777" w:rsidR="00994EE5" w:rsidRDefault="00994EE5" w:rsidP="00994EE5">
      <w:pPr>
        <w:rPr>
          <w:rFonts w:ascii="Faricy New Lt" w:hAnsi="Faricy New Lt"/>
          <w:b/>
          <w:bCs/>
          <w:lang w:val="cy-GB"/>
        </w:rPr>
      </w:pPr>
      <w:r w:rsidRPr="00E67C94">
        <w:rPr>
          <w:rFonts w:ascii="Faricy New Lt" w:hAnsi="Faricy New Lt"/>
          <w:b/>
          <w:bCs/>
          <w:lang w:val="cy-GB"/>
        </w:rPr>
        <w:t xml:space="preserve">Arwain gweithdai </w:t>
      </w:r>
    </w:p>
    <w:p w14:paraId="0BCA10AB" w14:textId="1233CACB" w:rsidR="00994EE5" w:rsidRDefault="00994EE5" w:rsidP="00994EE5">
      <w:pPr>
        <w:rPr>
          <w:rFonts w:ascii="Faricy New Lt" w:hAnsi="Faricy New Lt"/>
          <w:lang w:val="cy-GB"/>
        </w:rPr>
      </w:pPr>
      <w:r w:rsidRPr="001E5B5B">
        <w:rPr>
          <w:rFonts w:ascii="Faricy New Lt" w:hAnsi="Faricy New Lt"/>
          <w:lang w:val="cy-GB"/>
        </w:rPr>
        <w:t xml:space="preserve">Yn 23/24 wnaeth Llenyddiaeth Cymru 142 o daliadau i awduron i arwain gweithdai. Ein ffi </w:t>
      </w:r>
      <w:r w:rsidR="00F929EC">
        <w:rPr>
          <w:rFonts w:ascii="Faricy New Lt" w:hAnsi="Faricy New Lt"/>
          <w:lang w:val="cy-GB"/>
        </w:rPr>
        <w:t>ar g</w:t>
      </w:r>
      <w:r w:rsidRPr="001E5B5B">
        <w:rPr>
          <w:rFonts w:ascii="Faricy New Lt" w:hAnsi="Faricy New Lt"/>
          <w:lang w:val="cy-GB"/>
        </w:rPr>
        <w:t xml:space="preserve">yfartaledd ar gyfer arweinwyr gweithdai oedd £300 y diwrnod, neu £196.01 ar gyfer sesiwn. Gall sesiwn </w:t>
      </w:r>
      <w:r w:rsidR="00E02610">
        <w:rPr>
          <w:rFonts w:ascii="Faricy New Lt" w:hAnsi="Faricy New Lt"/>
          <w:lang w:val="cy-GB"/>
        </w:rPr>
        <w:t>b</w:t>
      </w:r>
      <w:r w:rsidRPr="001E5B5B">
        <w:rPr>
          <w:rFonts w:ascii="Faricy New Lt" w:hAnsi="Faricy New Lt"/>
          <w:lang w:val="cy-GB"/>
        </w:rPr>
        <w:t xml:space="preserve">ara rhwng awr i hanner diwrnod, gyda ffioedd yn amrywio </w:t>
      </w:r>
      <w:r w:rsidR="00B74AEE">
        <w:rPr>
          <w:rFonts w:ascii="Faricy New Lt" w:hAnsi="Faricy New Lt"/>
          <w:lang w:val="cy-GB"/>
        </w:rPr>
        <w:t>rhwng</w:t>
      </w:r>
      <w:r w:rsidRPr="001E5B5B">
        <w:rPr>
          <w:rFonts w:ascii="Faricy New Lt" w:hAnsi="Faricy New Lt"/>
          <w:lang w:val="cy-GB"/>
        </w:rPr>
        <w:t xml:space="preserve"> £150-300 yn </w:t>
      </w:r>
      <w:r w:rsidR="00B74AEE">
        <w:rPr>
          <w:rFonts w:ascii="Faricy New Lt" w:hAnsi="Faricy New Lt"/>
          <w:lang w:val="cy-GB"/>
        </w:rPr>
        <w:t>seiliedig</w:t>
      </w:r>
      <w:r w:rsidRPr="001E5B5B">
        <w:rPr>
          <w:rFonts w:ascii="Faricy New Lt" w:hAnsi="Faricy New Lt"/>
          <w:lang w:val="cy-GB"/>
        </w:rPr>
        <w:t xml:space="preserve"> ar hyd a natur y gwaith.</w:t>
      </w:r>
    </w:p>
    <w:p w14:paraId="61EE36C7" w14:textId="77777777" w:rsidR="00994EE5" w:rsidRDefault="00994EE5" w:rsidP="00994EE5">
      <w:pPr>
        <w:rPr>
          <w:rFonts w:ascii="Faricy New Lt" w:hAnsi="Faricy New Lt"/>
          <w:b/>
          <w:bCs/>
          <w:lang w:val="cy-GB"/>
        </w:rPr>
      </w:pPr>
      <w:r w:rsidRPr="00E67C94">
        <w:rPr>
          <w:rFonts w:ascii="Faricy New Lt" w:hAnsi="Faricy New Lt"/>
          <w:b/>
          <w:bCs/>
          <w:lang w:val="cy-GB"/>
        </w:rPr>
        <w:t xml:space="preserve">Tiwtora yn Nhŷ Newydd </w:t>
      </w:r>
    </w:p>
    <w:p w14:paraId="0AB85526" w14:textId="0F4CDCBF" w:rsidR="00994EE5" w:rsidRPr="001E5B5B" w:rsidRDefault="00994EE5" w:rsidP="00994EE5">
      <w:pPr>
        <w:rPr>
          <w:rFonts w:ascii="Faricy New Lt" w:hAnsi="Faricy New Lt"/>
          <w:lang w:val="cy-GB"/>
        </w:rPr>
      </w:pPr>
      <w:r w:rsidRPr="001E5B5B">
        <w:rPr>
          <w:rFonts w:ascii="Faricy New Lt" w:hAnsi="Faricy New Lt"/>
          <w:lang w:val="cy-GB"/>
        </w:rPr>
        <w:t>Roedd ein tiwtoriaid Tŷ Newydd wedi cael eu talu am amrywiaeth o weithgaredd yn 23/24, o arwain cwrs digidol i gyrsiau wythnos (prynhawn Llun i fore Gwener) yn y ganolfan ysgrifennu. Y ffioedd fwyaf cyffredin oedd £600 ar gyfer cwrs penwythnos a £1,100 ar gyfer wythnos. Lle</w:t>
      </w:r>
      <w:r>
        <w:rPr>
          <w:rFonts w:ascii="Faricy New Lt" w:hAnsi="Faricy New Lt"/>
          <w:lang w:val="cy-GB"/>
        </w:rPr>
        <w:t xml:space="preserve">’r </w:t>
      </w:r>
      <w:r w:rsidRPr="001E5B5B">
        <w:rPr>
          <w:rFonts w:ascii="Faricy New Lt" w:hAnsi="Faricy New Lt"/>
          <w:lang w:val="cy-GB"/>
        </w:rPr>
        <w:t xml:space="preserve">oedd amrywiaeth </w:t>
      </w:r>
      <w:r w:rsidR="002F2DA8">
        <w:rPr>
          <w:rFonts w:ascii="Faricy New Lt" w:hAnsi="Faricy New Lt"/>
          <w:lang w:val="cy-GB"/>
        </w:rPr>
        <w:t>mewn</w:t>
      </w:r>
      <w:r w:rsidRPr="001E5B5B">
        <w:rPr>
          <w:rFonts w:ascii="Faricy New Lt" w:hAnsi="Faricy New Lt"/>
          <w:lang w:val="cy-GB"/>
        </w:rPr>
        <w:t xml:space="preserve"> ffioedd roedd </w:t>
      </w:r>
      <w:r w:rsidR="00B74AEE">
        <w:rPr>
          <w:rFonts w:ascii="Faricy New Lt" w:hAnsi="Faricy New Lt"/>
          <w:lang w:val="cy-GB"/>
        </w:rPr>
        <w:t>hyn</w:t>
      </w:r>
      <w:r w:rsidRPr="001E5B5B">
        <w:rPr>
          <w:rFonts w:ascii="Faricy New Lt" w:hAnsi="Faricy New Lt"/>
          <w:lang w:val="cy-GB"/>
        </w:rPr>
        <w:t xml:space="preserve"> oherwydd cyrsiau yn cynnwys llai o amser cyswllt gyda chyfranogwyr (encilion) neu angen fwy o amser i baratoi, er enghraifft ar gyfer cyrsiau strategol.</w:t>
      </w:r>
    </w:p>
    <w:p w14:paraId="5CA75903" w14:textId="77777777" w:rsidR="00994EE5" w:rsidRPr="001E5B5B" w:rsidRDefault="00994EE5" w:rsidP="00994EE5">
      <w:pPr>
        <w:rPr>
          <w:rFonts w:ascii="Faricy New Lt" w:hAnsi="Faricy New Lt"/>
          <w:lang w:val="cy-GB"/>
        </w:rPr>
      </w:pPr>
      <w:r w:rsidRPr="001E5B5B">
        <w:rPr>
          <w:rFonts w:ascii="Faricy New Lt" w:hAnsi="Faricy New Lt"/>
          <w:lang w:val="cy-GB"/>
        </w:rPr>
        <w:t>Mae rhan helaeth cyrsiau Tŷ Newydd hefyd yn cynnwys darllenydd gwadd. Y ffi ar gyfer y gwaith hwn oedd £150 ar gyfer sesiwn ar-lein neu £250 i gyflwyno sesiwn wyneb i wyneb.</w:t>
      </w:r>
    </w:p>
    <w:p w14:paraId="1B0EA980" w14:textId="77777777" w:rsidR="00994EE5" w:rsidRPr="00CC68DC" w:rsidRDefault="00994EE5" w:rsidP="00994EE5">
      <w:pPr>
        <w:rPr>
          <w:rFonts w:ascii="Faricy New Lt" w:hAnsi="Faricy New Lt"/>
          <w:b/>
          <w:bCs/>
          <w:lang w:val="cy-GB"/>
        </w:rPr>
      </w:pPr>
      <w:r w:rsidRPr="00CC68DC">
        <w:rPr>
          <w:rFonts w:ascii="Faricy New Lt" w:hAnsi="Faricy New Lt"/>
          <w:b/>
          <w:bCs/>
          <w:lang w:val="cy-GB"/>
        </w:rPr>
        <w:t>Mentor</w:t>
      </w:r>
      <w:r>
        <w:rPr>
          <w:rFonts w:ascii="Faricy New Lt" w:hAnsi="Faricy New Lt"/>
          <w:b/>
          <w:bCs/>
          <w:lang w:val="cy-GB"/>
        </w:rPr>
        <w:t>a</w:t>
      </w:r>
    </w:p>
    <w:p w14:paraId="1C894C13" w14:textId="408190C9" w:rsidR="00994EE5" w:rsidRDefault="00994EE5" w:rsidP="00994EE5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lastRenderedPageBreak/>
        <w:t xml:space="preserve">Yn 23/24 </w:t>
      </w:r>
      <w:r w:rsidR="006E04E7">
        <w:rPr>
          <w:rFonts w:ascii="Faricy New Lt" w:hAnsi="Faricy New Lt"/>
          <w:lang w:val="cy-GB"/>
        </w:rPr>
        <w:t>fe wnaethom dalu</w:t>
      </w:r>
      <w:r>
        <w:rPr>
          <w:rFonts w:ascii="Faricy New Lt" w:hAnsi="Faricy New Lt"/>
          <w:lang w:val="cy-GB"/>
        </w:rPr>
        <w:t xml:space="preserve"> £200 y sesiwn i fentoriaid. </w:t>
      </w:r>
    </w:p>
    <w:p w14:paraId="5A382DB2" w14:textId="77777777" w:rsidR="00994EE5" w:rsidRPr="00CC68DC" w:rsidRDefault="00994EE5" w:rsidP="00994EE5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Ymgynghoriad</w:t>
      </w:r>
    </w:p>
    <w:p w14:paraId="383DF9BB" w14:textId="1FCF4D42" w:rsidR="00994EE5" w:rsidRDefault="00994EE5" w:rsidP="00994EE5">
      <w:pPr>
        <w:rPr>
          <w:rFonts w:ascii="Faricy New Lt" w:hAnsi="Faricy New Lt"/>
          <w:lang w:val="cy-GB"/>
        </w:rPr>
      </w:pPr>
      <w:r w:rsidRPr="001E5B5B">
        <w:rPr>
          <w:rFonts w:ascii="Faricy New Lt" w:hAnsi="Faricy New Lt"/>
          <w:lang w:val="cy-GB"/>
        </w:rPr>
        <w:t xml:space="preserve">Yn 22/23, gwnaethom dalu £150 y sesiwn i awduron oedd wedi cefnogi datblygiad ein rhaglenni trwy gyfarfodydd ymgynghori. Am adborth </w:t>
      </w:r>
      <w:r w:rsidR="00AA6AFE">
        <w:rPr>
          <w:rFonts w:ascii="Faricy New Lt" w:hAnsi="Faricy New Lt"/>
          <w:lang w:val="cy-GB"/>
        </w:rPr>
        <w:t>f</w:t>
      </w:r>
      <w:r w:rsidRPr="001E5B5B">
        <w:rPr>
          <w:rFonts w:ascii="Faricy New Lt" w:hAnsi="Faricy New Lt"/>
          <w:lang w:val="cy-GB"/>
        </w:rPr>
        <w:t>wy anffurfiol, talwn awduron £50 yr awr am eu hamser.</w:t>
      </w:r>
    </w:p>
    <w:p w14:paraId="3CA23C46" w14:textId="77777777" w:rsidR="00994EE5" w:rsidRPr="007543F1" w:rsidRDefault="00994EE5" w:rsidP="00994EE5">
      <w:pPr>
        <w:rPr>
          <w:rFonts w:ascii="Faricy New Lt" w:hAnsi="Faricy New Lt"/>
          <w:b/>
          <w:bCs/>
          <w:lang w:val="cy-GB"/>
        </w:rPr>
      </w:pPr>
      <w:r w:rsidRPr="007543F1">
        <w:rPr>
          <w:rFonts w:ascii="Faricy New Lt" w:hAnsi="Faricy New Lt"/>
          <w:b/>
          <w:bCs/>
          <w:lang w:val="cy-GB"/>
        </w:rPr>
        <w:t>Perfformiadau mewn digwyddiadau llenyddol</w:t>
      </w:r>
    </w:p>
    <w:p w14:paraId="36EF0BE4" w14:textId="77777777" w:rsidR="00994EE5" w:rsidRPr="002672CE" w:rsidRDefault="00994EE5" w:rsidP="00994EE5">
      <w:pPr>
        <w:rPr>
          <w:rFonts w:ascii="Faricy New Lt" w:hAnsi="Faricy New Lt"/>
          <w:lang w:val="cy-GB"/>
        </w:rPr>
      </w:pPr>
      <w:r w:rsidRPr="002672CE">
        <w:rPr>
          <w:rFonts w:ascii="Faricy New Lt" w:hAnsi="Faricy New Lt"/>
          <w:lang w:val="cy-GB"/>
        </w:rPr>
        <w:t>Roedd ffioedd ar gyfer digwyddiadau yn amrywio yn penderfynu ar yr amrywiaeth eang o waith (yn cynnwys ystod o hyd a gwaith angenrheidiol). Y ffioedd fwyaf cyffredin oedd £250 ar gyfer sesiwn unigol a £310 y dydd.</w:t>
      </w:r>
    </w:p>
    <w:p w14:paraId="0BA80817" w14:textId="0F2D1260" w:rsidR="00994EE5" w:rsidRPr="002672CE" w:rsidRDefault="00994EE5" w:rsidP="00994EE5">
      <w:pPr>
        <w:rPr>
          <w:rFonts w:ascii="Faricy New Lt" w:hAnsi="Faricy New Lt"/>
          <w:lang w:val="cy-GB"/>
        </w:rPr>
      </w:pPr>
      <w:r w:rsidRPr="002672CE">
        <w:rPr>
          <w:rFonts w:ascii="Faricy New Lt" w:hAnsi="Faricy New Lt"/>
          <w:lang w:val="cy-GB"/>
        </w:rPr>
        <w:t xml:space="preserve">Roedd cymryd rhan </w:t>
      </w:r>
      <w:r w:rsidR="005B3B1E">
        <w:rPr>
          <w:rFonts w:ascii="Faricy New Lt" w:hAnsi="Faricy New Lt"/>
          <w:lang w:val="cy-GB"/>
        </w:rPr>
        <w:t>mew</w:t>
      </w:r>
      <w:r w:rsidRPr="002672CE">
        <w:rPr>
          <w:rFonts w:ascii="Faricy New Lt" w:hAnsi="Faricy New Lt"/>
          <w:lang w:val="cy-GB"/>
        </w:rPr>
        <w:t xml:space="preserve">n digwyddiad panel yn arwain at ffioedd </w:t>
      </w:r>
      <w:r w:rsidR="005B3B1E">
        <w:rPr>
          <w:rFonts w:ascii="Faricy New Lt" w:hAnsi="Faricy New Lt"/>
          <w:lang w:val="cy-GB"/>
        </w:rPr>
        <w:t>rhwng</w:t>
      </w:r>
      <w:r w:rsidRPr="002672CE">
        <w:rPr>
          <w:rFonts w:ascii="Faricy New Lt" w:hAnsi="Faricy New Lt"/>
          <w:lang w:val="cy-GB"/>
        </w:rPr>
        <w:t xml:space="preserve"> £100-£200, yn </w:t>
      </w:r>
      <w:r w:rsidR="005B3B1E">
        <w:rPr>
          <w:rFonts w:ascii="Faricy New Lt" w:hAnsi="Faricy New Lt"/>
          <w:lang w:val="cy-GB"/>
        </w:rPr>
        <w:t>seiliedig</w:t>
      </w:r>
      <w:r w:rsidRPr="002672CE">
        <w:rPr>
          <w:rFonts w:ascii="Faricy New Lt" w:hAnsi="Faricy New Lt"/>
          <w:lang w:val="cy-GB"/>
        </w:rPr>
        <w:t xml:space="preserve"> ar hyd, os oedd </w:t>
      </w:r>
      <w:r w:rsidR="00146467">
        <w:rPr>
          <w:rFonts w:ascii="Faricy New Lt" w:hAnsi="Faricy New Lt"/>
          <w:lang w:val="cy-GB"/>
        </w:rPr>
        <w:t xml:space="preserve">y </w:t>
      </w:r>
      <w:r w:rsidRPr="002672CE">
        <w:rPr>
          <w:rFonts w:ascii="Faricy New Lt" w:hAnsi="Faricy New Lt"/>
          <w:lang w:val="cy-GB"/>
        </w:rPr>
        <w:t xml:space="preserve">digwyddiad ar-lein, </w:t>
      </w:r>
      <w:r w:rsidR="00146467">
        <w:rPr>
          <w:rFonts w:ascii="Faricy New Lt" w:hAnsi="Faricy New Lt"/>
          <w:lang w:val="cy-GB"/>
        </w:rPr>
        <w:t>gyda</w:t>
      </w:r>
      <w:r w:rsidRPr="002672CE">
        <w:rPr>
          <w:rFonts w:ascii="Faricy New Lt" w:hAnsi="Faricy New Lt"/>
          <w:lang w:val="cy-GB"/>
        </w:rPr>
        <w:t xml:space="preserve"> ffi ychydig yn uwch am gadeirio digwyddiad.</w:t>
      </w:r>
    </w:p>
    <w:p w14:paraId="484B212A" w14:textId="4E43A801" w:rsidR="00994EE5" w:rsidRPr="002672CE" w:rsidRDefault="00994EE5" w:rsidP="00994EE5">
      <w:pPr>
        <w:rPr>
          <w:rFonts w:ascii="Faricy New Lt" w:hAnsi="Faricy New Lt"/>
          <w:lang w:val="cy-GB"/>
        </w:rPr>
      </w:pPr>
      <w:r w:rsidRPr="002672CE">
        <w:rPr>
          <w:rFonts w:ascii="Faricy New Lt" w:hAnsi="Faricy New Lt"/>
          <w:lang w:val="cy-GB"/>
        </w:rPr>
        <w:t xml:space="preserve">Yn </w:t>
      </w:r>
      <w:r w:rsidR="00146467">
        <w:rPr>
          <w:rFonts w:ascii="Faricy New Lt" w:hAnsi="Faricy New Lt"/>
          <w:lang w:val="cy-GB"/>
        </w:rPr>
        <w:t>seiliedig</w:t>
      </w:r>
      <w:r w:rsidRPr="002672CE">
        <w:rPr>
          <w:rFonts w:ascii="Faricy New Lt" w:hAnsi="Faricy New Lt"/>
          <w:lang w:val="cy-GB"/>
        </w:rPr>
        <w:t xml:space="preserve"> ar faint o baratoi oedd angen a</w:t>
      </w:r>
      <w:r w:rsidR="00146467">
        <w:rPr>
          <w:rFonts w:ascii="Faricy New Lt" w:hAnsi="Faricy New Lt"/>
          <w:lang w:val="cy-GB"/>
        </w:rPr>
        <w:t>c</w:t>
      </w:r>
      <w:r w:rsidRPr="002672CE">
        <w:rPr>
          <w:rFonts w:ascii="Faricy New Lt" w:hAnsi="Faricy New Lt"/>
          <w:lang w:val="cy-GB"/>
        </w:rPr>
        <w:t xml:space="preserve"> hyd y digwyddiad, roedd awduron yn cael eu talu am berfformio </w:t>
      </w:r>
      <w:r w:rsidR="00146467">
        <w:rPr>
          <w:rFonts w:ascii="Faricy New Lt" w:hAnsi="Faricy New Lt"/>
          <w:lang w:val="cy-GB"/>
        </w:rPr>
        <w:t>mewn</w:t>
      </w:r>
      <w:r w:rsidRPr="002672CE">
        <w:rPr>
          <w:rFonts w:ascii="Faricy New Lt" w:hAnsi="Faricy New Lt"/>
          <w:lang w:val="cy-GB"/>
        </w:rPr>
        <w:t xml:space="preserve"> digwyddiadau llenyddol rhwng £50 a £310.</w:t>
      </w:r>
    </w:p>
    <w:p w14:paraId="054414B0" w14:textId="77777777" w:rsidR="00994EE5" w:rsidRPr="00CC68DC" w:rsidRDefault="00994EE5" w:rsidP="00994EE5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Gweithiau Comisiwn </w:t>
      </w:r>
    </w:p>
    <w:p w14:paraId="1FDA61E8" w14:textId="1DE60E97" w:rsidR="00994EE5" w:rsidRDefault="00994EE5" w:rsidP="00994EE5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Gall ffioedd ar gyfer gweithiau comisiwn amrywio llawer yn dibynnu ar ffactorau megis; hyd y gwaith, hawliau defnydd, yr ymchwil sydd ei angen, gweithdai/perfformiadau sydd ynghlwm â’r gwaith ayyb. Y ffi </w:t>
      </w:r>
      <w:r w:rsidR="0023559C">
        <w:rPr>
          <w:rFonts w:ascii="Faricy New Lt" w:hAnsi="Faricy New Lt"/>
          <w:lang w:val="cy-GB"/>
        </w:rPr>
        <w:t>c</w:t>
      </w:r>
      <w:r>
        <w:rPr>
          <w:rFonts w:ascii="Faricy New Lt" w:hAnsi="Faricy New Lt"/>
          <w:lang w:val="cy-GB"/>
        </w:rPr>
        <w:t>yfartalog am gomisiwn yn 23/24 oedd £520.</w:t>
      </w:r>
    </w:p>
    <w:p w14:paraId="17EABD14" w14:textId="77777777" w:rsidR="00994EE5" w:rsidRPr="00CC68DC" w:rsidRDefault="00994EE5" w:rsidP="00994EE5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>Beirdd Cenedlaethol</w:t>
      </w:r>
    </w:p>
    <w:p w14:paraId="236459CC" w14:textId="77777777" w:rsidR="00994EE5" w:rsidRDefault="00994EE5" w:rsidP="00994EE5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Mae ein tri bardd cenedlaethol (Bardd Cenedlaethol Cymru, Bardd Plant Cymru, </w:t>
      </w:r>
      <w:r w:rsidRPr="00CC68DC">
        <w:rPr>
          <w:rFonts w:ascii="Faricy New Lt" w:hAnsi="Faricy New Lt"/>
          <w:lang w:val="cy-GB"/>
        </w:rPr>
        <w:t xml:space="preserve">Children’s Laureate Wales) </w:t>
      </w:r>
      <w:r>
        <w:rPr>
          <w:rFonts w:ascii="Faricy New Lt" w:hAnsi="Faricy New Lt"/>
          <w:lang w:val="cy-GB"/>
        </w:rPr>
        <w:t xml:space="preserve">oll yn derbyn ffi o £400 y diwrnod, ac yn cael eu cytundebu am nifer penodol o ddyddiau bob blwyddyn. Mae hyn yn cynnwys diwrnodau sydd wedi eu clustnodi ar gyfer gweithgaredd hyrwyddo a chyfarfodydd. Mae gwaith partner ychwanegol hefyd â chost sydd o leiaf £400 y diwrnod. </w:t>
      </w:r>
    </w:p>
    <w:p w14:paraId="5BD59D0E" w14:textId="77777777" w:rsidR="00994EE5" w:rsidRPr="00CC68DC" w:rsidRDefault="00994EE5" w:rsidP="00994EE5">
      <w:pPr>
        <w:rPr>
          <w:rFonts w:ascii="Faricy New Lt" w:hAnsi="Faricy New Lt"/>
          <w:b/>
          <w:bCs/>
          <w:lang w:val="cy-GB"/>
        </w:rPr>
      </w:pPr>
      <w:r>
        <w:rPr>
          <w:rFonts w:ascii="Faricy New Lt" w:hAnsi="Faricy New Lt"/>
          <w:b/>
          <w:bCs/>
          <w:lang w:val="cy-GB"/>
        </w:rPr>
        <w:t xml:space="preserve">Aelod panel </w:t>
      </w:r>
      <w:r w:rsidRPr="00CC68DC">
        <w:rPr>
          <w:rFonts w:ascii="Faricy New Lt" w:hAnsi="Faricy New Lt"/>
          <w:b/>
          <w:bCs/>
          <w:lang w:val="cy-GB"/>
        </w:rPr>
        <w:t>/</w:t>
      </w:r>
      <w:r>
        <w:rPr>
          <w:rFonts w:ascii="Faricy New Lt" w:hAnsi="Faricy New Lt"/>
          <w:b/>
          <w:bCs/>
          <w:lang w:val="cy-GB"/>
        </w:rPr>
        <w:t>Beirniad</w:t>
      </w:r>
    </w:p>
    <w:p w14:paraId="2CF719E6" w14:textId="77777777" w:rsidR="00994EE5" w:rsidRPr="00CC68DC" w:rsidRDefault="00994EE5" w:rsidP="00994EE5">
      <w:pPr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Ar gyfartaledd, mae awduron sy’n beirniadu neu’n aelod o banel dethol ar gyfer ein rhaglenni, er enghraifft beirniadu Gwobr Llyfr y Flwyddyn, yn derbyn ffi o </w:t>
      </w:r>
      <w:r w:rsidRPr="00CC68DC">
        <w:rPr>
          <w:rFonts w:ascii="Faricy New Lt" w:hAnsi="Faricy New Lt"/>
          <w:lang w:val="cy-GB"/>
        </w:rPr>
        <w:t xml:space="preserve">£600. </w:t>
      </w:r>
    </w:p>
    <w:p w14:paraId="58875B4C" w14:textId="77777777" w:rsidR="003161F4" w:rsidRPr="00510286" w:rsidRDefault="003161F4" w:rsidP="003161F4">
      <w:pPr>
        <w:rPr>
          <w:lang w:val="cy-GB"/>
        </w:rPr>
      </w:pPr>
    </w:p>
    <w:p w14:paraId="23DE1AA1" w14:textId="1F7B58EB" w:rsidR="003161F4" w:rsidRPr="00510286" w:rsidRDefault="003161F4">
      <w:pPr>
        <w:rPr>
          <w:rFonts w:ascii="Faricy New Lt" w:hAnsi="Faricy New Lt"/>
          <w:b/>
          <w:bCs/>
          <w:sz w:val="36"/>
          <w:szCs w:val="36"/>
          <w:lang w:val="cy-GB"/>
        </w:rPr>
      </w:pPr>
      <w:r w:rsidRPr="00510286">
        <w:rPr>
          <w:rFonts w:ascii="Faricy New Lt" w:hAnsi="Faricy New Lt"/>
          <w:b/>
          <w:bCs/>
          <w:sz w:val="36"/>
          <w:szCs w:val="36"/>
          <w:lang w:val="cy-GB"/>
        </w:rPr>
        <w:br w:type="page"/>
      </w:r>
    </w:p>
    <w:p w14:paraId="66FF1222" w14:textId="5986CFC8" w:rsidR="00225918" w:rsidRPr="00B24C80" w:rsidRDefault="00225918" w:rsidP="00B24C80">
      <w:pPr>
        <w:pStyle w:val="Heading1"/>
        <w:jc w:val="center"/>
        <w:rPr>
          <w:rFonts w:ascii="Faricy New Rg" w:hAnsi="Faricy New Rg"/>
          <w:color w:val="auto"/>
        </w:rPr>
      </w:pPr>
      <w:bookmarkStart w:id="0" w:name="_Literature_Wales_Fee"/>
      <w:bookmarkEnd w:id="0"/>
      <w:r w:rsidRPr="00B24C80">
        <w:rPr>
          <w:rFonts w:ascii="Faricy New Rg" w:hAnsi="Faricy New Rg"/>
          <w:color w:val="auto"/>
        </w:rPr>
        <w:lastRenderedPageBreak/>
        <w:t>Literature Wales Fee Guidelines for 2024/2025</w:t>
      </w:r>
    </w:p>
    <w:p w14:paraId="276CC197" w14:textId="77777777" w:rsidR="00225918" w:rsidRPr="00225918" w:rsidRDefault="00225918" w:rsidP="00225918">
      <w:pPr>
        <w:jc w:val="center"/>
        <w:rPr>
          <w:rFonts w:ascii="Faricy New Lt" w:hAnsi="Faricy New Lt"/>
          <w:b/>
          <w:sz w:val="36"/>
          <w:szCs w:val="36"/>
        </w:rPr>
      </w:pPr>
    </w:p>
    <w:p w14:paraId="6267A087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The following types of work will be paid a </w:t>
      </w:r>
      <w:r w:rsidRPr="00225918">
        <w:rPr>
          <w:rFonts w:ascii="Faricy New Lt" w:hAnsi="Faricy New Lt"/>
          <w:i/>
          <w:iCs/>
        </w:rPr>
        <w:t>minimum</w:t>
      </w:r>
      <w:r w:rsidRPr="00225918">
        <w:rPr>
          <w:rFonts w:ascii="Faricy New Lt" w:hAnsi="Faricy New Lt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Workshop leading</w:t>
      </w:r>
    </w:p>
    <w:p w14:paraId="08BAD952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T</w:t>
      </w:r>
      <w:r w:rsidRPr="00225918">
        <w:rPr>
          <w:rFonts w:ascii="Faricy New Lt" w:hAnsi="Faricy New Lt" w:cstheme="minorHAnsi"/>
        </w:rPr>
        <w:t>ŷ</w:t>
      </w:r>
      <w:r w:rsidRPr="00225918">
        <w:rPr>
          <w:rFonts w:ascii="Faricy New Lt" w:hAnsi="Faricy New Lt"/>
        </w:rPr>
        <w:t xml:space="preserve"> Newydd Tutor</w:t>
      </w:r>
    </w:p>
    <w:p w14:paraId="032FE2E7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Mentoring</w:t>
      </w:r>
    </w:p>
    <w:p w14:paraId="5F206FAA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Consultation</w:t>
      </w:r>
    </w:p>
    <w:p w14:paraId="7A68ABFE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Panel discussions</w:t>
      </w:r>
    </w:p>
    <w:p w14:paraId="1C9B1AF3" w14:textId="77777777" w:rsidR="00225918" w:rsidRPr="00225918" w:rsidRDefault="00225918" w:rsidP="00225918">
      <w:pPr>
        <w:pStyle w:val="ListParagraph"/>
        <w:numPr>
          <w:ilvl w:val="0"/>
          <w:numId w:val="1"/>
        </w:numPr>
        <w:rPr>
          <w:rFonts w:ascii="Faricy New Lt" w:hAnsi="Faricy New Lt"/>
        </w:rPr>
      </w:pPr>
      <w:r w:rsidRPr="00225918">
        <w:rPr>
          <w:rFonts w:ascii="Faricy New Lt" w:hAnsi="Faricy New Lt"/>
        </w:rPr>
        <w:t>Performances at literary events</w:t>
      </w:r>
    </w:p>
    <w:p w14:paraId="05659082" w14:textId="77777777" w:rsidR="00225918" w:rsidRPr="00225918" w:rsidRDefault="00225918" w:rsidP="00225918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</w:rPr>
        <w:t>The same rates will be available for preparation and evaluation work, subject to agreement during the contracting process.</w:t>
      </w:r>
    </w:p>
    <w:p w14:paraId="24656F7E" w14:textId="77777777" w:rsidR="00225918" w:rsidRPr="00225918" w:rsidRDefault="00225918" w:rsidP="00225918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094E2958" w14:textId="77777777" w:rsidR="0097428A" w:rsidRDefault="0097428A" w:rsidP="00225918">
      <w:pPr>
        <w:rPr>
          <w:rFonts w:ascii="Faricy New Lt" w:hAnsi="Faricy New Lt"/>
          <w:b/>
          <w:bCs/>
        </w:rPr>
      </w:pPr>
    </w:p>
    <w:p w14:paraId="6DBBCEE8" w14:textId="58762ED1" w:rsidR="00510286" w:rsidRPr="00B24C80" w:rsidRDefault="00510286" w:rsidP="00510286">
      <w:pPr>
        <w:pStyle w:val="Heading2"/>
        <w:rPr>
          <w:rFonts w:ascii="Faricy New Rg" w:hAnsi="Faricy New Rg"/>
          <w:color w:val="auto"/>
        </w:rPr>
      </w:pPr>
      <w:r w:rsidRPr="00B24C80">
        <w:rPr>
          <w:rFonts w:ascii="Faricy New Rg" w:hAnsi="Faricy New Rg"/>
          <w:color w:val="auto"/>
        </w:rPr>
        <w:t>Our Fees 202</w:t>
      </w:r>
      <w:r>
        <w:rPr>
          <w:rFonts w:ascii="Faricy New Rg" w:hAnsi="Faricy New Rg"/>
          <w:color w:val="auto"/>
        </w:rPr>
        <w:t>3</w:t>
      </w:r>
      <w:r w:rsidRPr="00B24C80">
        <w:rPr>
          <w:rFonts w:ascii="Faricy New Rg" w:hAnsi="Faricy New Rg"/>
          <w:color w:val="auto"/>
        </w:rPr>
        <w:t>/202</w:t>
      </w:r>
      <w:r>
        <w:rPr>
          <w:rFonts w:ascii="Faricy New Rg" w:hAnsi="Faricy New Rg"/>
          <w:color w:val="auto"/>
        </w:rPr>
        <w:t>4</w:t>
      </w:r>
    </w:p>
    <w:p w14:paraId="58FD795D" w14:textId="47543DFA" w:rsidR="00510286" w:rsidRPr="00225918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Below are some of the most common types of work we engage freelance writers to deliver, and the average fees paid for them from April 202</w:t>
      </w:r>
      <w:r>
        <w:rPr>
          <w:rFonts w:ascii="Faricy New Lt" w:hAnsi="Faricy New Lt"/>
        </w:rPr>
        <w:t>3</w:t>
      </w:r>
      <w:r w:rsidRPr="00225918">
        <w:rPr>
          <w:rFonts w:ascii="Faricy New Lt" w:hAnsi="Faricy New Lt"/>
        </w:rPr>
        <w:t xml:space="preserve"> – March 202</w:t>
      </w:r>
      <w:r>
        <w:rPr>
          <w:rFonts w:ascii="Faricy New Lt" w:hAnsi="Faricy New Lt"/>
        </w:rPr>
        <w:t>4</w:t>
      </w:r>
      <w:r w:rsidRPr="00225918">
        <w:rPr>
          <w:rFonts w:ascii="Faricy New Lt" w:hAnsi="Faricy New Lt"/>
        </w:rPr>
        <w:t xml:space="preserve">. </w:t>
      </w:r>
    </w:p>
    <w:p w14:paraId="0F25D1F5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Workshop Leader</w:t>
      </w:r>
    </w:p>
    <w:p w14:paraId="38F4706E" w14:textId="31F1C6B6" w:rsidR="00510286" w:rsidRPr="00225918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In 2</w:t>
      </w:r>
      <w:r w:rsidR="00AE1206">
        <w:rPr>
          <w:rFonts w:ascii="Faricy New Lt" w:hAnsi="Faricy New Lt"/>
        </w:rPr>
        <w:t>3</w:t>
      </w:r>
      <w:r w:rsidRPr="00225918">
        <w:rPr>
          <w:rFonts w:ascii="Faricy New Lt" w:hAnsi="Faricy New Lt"/>
        </w:rPr>
        <w:t>/2</w:t>
      </w:r>
      <w:r w:rsidR="00AE1206">
        <w:rPr>
          <w:rFonts w:ascii="Faricy New Lt" w:hAnsi="Faricy New Lt"/>
        </w:rPr>
        <w:t>4</w:t>
      </w:r>
      <w:r w:rsidRPr="00225918">
        <w:rPr>
          <w:rFonts w:ascii="Faricy New Lt" w:hAnsi="Faricy New Lt"/>
        </w:rPr>
        <w:t xml:space="preserve"> </w:t>
      </w:r>
      <w:r w:rsidR="003D69D0">
        <w:rPr>
          <w:rFonts w:ascii="Faricy New Lt" w:hAnsi="Faricy New Lt"/>
        </w:rPr>
        <w:t>w</w:t>
      </w:r>
      <w:r w:rsidR="002B67B1">
        <w:rPr>
          <w:rFonts w:ascii="Faricy New Lt" w:hAnsi="Faricy New Lt"/>
        </w:rPr>
        <w:t>e made 142 payments to writers for leading workshops. Our</w:t>
      </w:r>
      <w:r w:rsidRPr="00225918">
        <w:rPr>
          <w:rFonts w:ascii="Faricy New Lt" w:hAnsi="Faricy New Lt"/>
        </w:rPr>
        <w:t xml:space="preserve"> average daily rate for workshop leaders was £</w:t>
      </w:r>
      <w:r w:rsidR="00AE1206">
        <w:rPr>
          <w:rFonts w:ascii="Faricy New Lt" w:hAnsi="Faricy New Lt"/>
        </w:rPr>
        <w:t>300</w:t>
      </w:r>
      <w:r w:rsidR="002B67B1">
        <w:rPr>
          <w:rFonts w:ascii="Faricy New Lt" w:hAnsi="Faricy New Lt"/>
        </w:rPr>
        <w:t xml:space="preserve"> and </w:t>
      </w:r>
      <w:r w:rsidR="00564F12">
        <w:rPr>
          <w:rFonts w:ascii="Faricy New Lt" w:hAnsi="Faricy New Lt"/>
        </w:rPr>
        <w:t xml:space="preserve">for a session was </w:t>
      </w:r>
      <w:r w:rsidR="00F92EF3">
        <w:rPr>
          <w:rFonts w:ascii="Faricy New Lt" w:hAnsi="Faricy New Lt"/>
        </w:rPr>
        <w:t>£19</w:t>
      </w:r>
      <w:r w:rsidR="005C1545">
        <w:rPr>
          <w:rFonts w:ascii="Faricy New Lt" w:hAnsi="Faricy New Lt"/>
        </w:rPr>
        <w:t>6</w:t>
      </w:r>
      <w:r w:rsidR="00F92EF3">
        <w:rPr>
          <w:rFonts w:ascii="Faricy New Lt" w:hAnsi="Faricy New Lt"/>
        </w:rPr>
        <w:t>.</w:t>
      </w:r>
      <w:r w:rsidR="005C1545">
        <w:rPr>
          <w:rFonts w:ascii="Faricy New Lt" w:hAnsi="Faricy New Lt"/>
        </w:rPr>
        <w:t>01</w:t>
      </w:r>
      <w:r w:rsidR="00057938">
        <w:rPr>
          <w:rFonts w:ascii="Faricy New Lt" w:hAnsi="Faricy New Lt"/>
        </w:rPr>
        <w:t xml:space="preserve">. </w:t>
      </w:r>
      <w:r w:rsidR="00586EAF">
        <w:rPr>
          <w:rFonts w:ascii="Faricy New Lt" w:hAnsi="Faricy New Lt"/>
        </w:rPr>
        <w:t>One</w:t>
      </w:r>
      <w:r w:rsidR="00057938">
        <w:rPr>
          <w:rFonts w:ascii="Faricy New Lt" w:hAnsi="Faricy New Lt"/>
        </w:rPr>
        <w:t xml:space="preserve"> session could </w:t>
      </w:r>
      <w:r w:rsidR="00586EAF">
        <w:rPr>
          <w:rFonts w:ascii="Faricy New Lt" w:hAnsi="Faricy New Lt"/>
        </w:rPr>
        <w:t>last between</w:t>
      </w:r>
      <w:r w:rsidR="00057938">
        <w:rPr>
          <w:rFonts w:ascii="Faricy New Lt" w:hAnsi="Faricy New Lt"/>
        </w:rPr>
        <w:t xml:space="preserve"> an hour </w:t>
      </w:r>
      <w:r w:rsidR="00586EAF">
        <w:rPr>
          <w:rFonts w:ascii="Faricy New Lt" w:hAnsi="Faricy New Lt"/>
        </w:rPr>
        <w:t>and</w:t>
      </w:r>
      <w:r w:rsidR="00057938">
        <w:rPr>
          <w:rFonts w:ascii="Faricy New Lt" w:hAnsi="Faricy New Lt"/>
        </w:rPr>
        <w:t xml:space="preserve"> a half-day, with fees </w:t>
      </w:r>
      <w:r w:rsidR="00586EAF">
        <w:rPr>
          <w:rFonts w:ascii="Faricy New Lt" w:hAnsi="Faricy New Lt"/>
        </w:rPr>
        <w:t>ranging from £150 - £300 depending on the length and nature of the work.</w:t>
      </w:r>
    </w:p>
    <w:p w14:paraId="76CD34BC" w14:textId="082DFB2C" w:rsidR="00C20E2B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T</w:t>
      </w:r>
      <w:r w:rsidRPr="00225918">
        <w:rPr>
          <w:rFonts w:ascii="Faricy New Lt" w:hAnsi="Faricy New Lt" w:cstheme="minorHAnsi"/>
          <w:b/>
          <w:bCs/>
        </w:rPr>
        <w:t>ŷ</w:t>
      </w:r>
      <w:r w:rsidRPr="00225918">
        <w:rPr>
          <w:rFonts w:ascii="Faricy New Lt" w:hAnsi="Faricy New Lt"/>
          <w:b/>
          <w:bCs/>
        </w:rPr>
        <w:t xml:space="preserve"> Newydd Course Tutor</w:t>
      </w:r>
    </w:p>
    <w:p w14:paraId="749730E9" w14:textId="0E8E95F3" w:rsidR="00CF2276" w:rsidRPr="00CF2276" w:rsidRDefault="00EF3A55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Tŷ Newydd</w:t>
      </w:r>
      <w:r>
        <w:rPr>
          <w:rFonts w:ascii="Faricy New Lt" w:hAnsi="Faricy New Lt"/>
        </w:rPr>
        <w:t xml:space="preserve"> c</w:t>
      </w:r>
      <w:r w:rsidR="00CF2276">
        <w:rPr>
          <w:rFonts w:ascii="Faricy New Lt" w:hAnsi="Faricy New Lt"/>
        </w:rPr>
        <w:t>ours</w:t>
      </w:r>
      <w:r>
        <w:rPr>
          <w:rFonts w:ascii="Faricy New Lt" w:hAnsi="Faricy New Lt"/>
        </w:rPr>
        <w:t>e</w:t>
      </w:r>
      <w:r w:rsidR="00CF2276">
        <w:rPr>
          <w:rFonts w:ascii="Faricy New Lt" w:hAnsi="Faricy New Lt"/>
        </w:rPr>
        <w:t xml:space="preserve"> tutors were </w:t>
      </w:r>
      <w:r w:rsidR="00531DD0">
        <w:rPr>
          <w:rFonts w:ascii="Faricy New Lt" w:hAnsi="Faricy New Lt"/>
        </w:rPr>
        <w:t xml:space="preserve">paid for a variety of activity in 23/24, from leading </w:t>
      </w:r>
      <w:r>
        <w:rPr>
          <w:rFonts w:ascii="Faricy New Lt" w:hAnsi="Faricy New Lt"/>
        </w:rPr>
        <w:t>digital sessions to week-long (</w:t>
      </w:r>
      <w:r w:rsidRPr="00225918">
        <w:rPr>
          <w:rFonts w:ascii="Faricy New Lt" w:hAnsi="Faricy New Lt"/>
        </w:rPr>
        <w:t>Monday evening – Friday morning</w:t>
      </w:r>
      <w:r>
        <w:rPr>
          <w:rFonts w:ascii="Faricy New Lt" w:hAnsi="Faricy New Lt"/>
        </w:rPr>
        <w:t>)</w:t>
      </w:r>
      <w:r w:rsidRPr="00225918">
        <w:rPr>
          <w:rFonts w:ascii="Faricy New Lt" w:hAnsi="Faricy New Lt"/>
        </w:rPr>
        <w:t xml:space="preserve"> course</w:t>
      </w:r>
      <w:r>
        <w:rPr>
          <w:rFonts w:ascii="Faricy New Lt" w:hAnsi="Faricy New Lt"/>
        </w:rPr>
        <w:t>s</w:t>
      </w:r>
      <w:r w:rsidRPr="00225918">
        <w:rPr>
          <w:rFonts w:ascii="Faricy New Lt" w:hAnsi="Faricy New Lt"/>
        </w:rPr>
        <w:t xml:space="preserve"> at </w:t>
      </w:r>
      <w:r>
        <w:rPr>
          <w:rFonts w:ascii="Faricy New Lt" w:hAnsi="Faricy New Lt"/>
        </w:rPr>
        <w:t>the writing centre</w:t>
      </w:r>
      <w:r w:rsidRPr="00225918">
        <w:rPr>
          <w:rFonts w:ascii="Faricy New Lt" w:hAnsi="Faricy New Lt"/>
        </w:rPr>
        <w:t>.</w:t>
      </w:r>
      <w:r>
        <w:rPr>
          <w:rFonts w:ascii="Faricy New Lt" w:hAnsi="Faricy New Lt"/>
        </w:rPr>
        <w:t xml:space="preserve"> The </w:t>
      </w:r>
      <w:r w:rsidR="00CF77EE">
        <w:rPr>
          <w:rFonts w:ascii="Faricy New Lt" w:hAnsi="Faricy New Lt"/>
        </w:rPr>
        <w:t xml:space="preserve">most common </w:t>
      </w:r>
      <w:r w:rsidR="00D320AD">
        <w:rPr>
          <w:rFonts w:ascii="Faricy New Lt" w:hAnsi="Faricy New Lt"/>
        </w:rPr>
        <w:t>fees were £</w:t>
      </w:r>
      <w:r w:rsidR="00CF77EE">
        <w:rPr>
          <w:rFonts w:ascii="Faricy New Lt" w:hAnsi="Faricy New Lt"/>
        </w:rPr>
        <w:t>600</w:t>
      </w:r>
      <w:r w:rsidR="00AE01BD">
        <w:rPr>
          <w:rFonts w:ascii="Faricy New Lt" w:hAnsi="Faricy New Lt"/>
        </w:rPr>
        <w:t xml:space="preserve"> for a weekend </w:t>
      </w:r>
      <w:r w:rsidR="00CF77EE">
        <w:rPr>
          <w:rFonts w:ascii="Faricy New Lt" w:hAnsi="Faricy New Lt"/>
        </w:rPr>
        <w:t xml:space="preserve">course </w:t>
      </w:r>
      <w:r w:rsidR="00AE01BD">
        <w:rPr>
          <w:rFonts w:ascii="Faricy New Lt" w:hAnsi="Faricy New Lt"/>
        </w:rPr>
        <w:t>and £1,</w:t>
      </w:r>
      <w:r w:rsidR="00CF77EE">
        <w:rPr>
          <w:rFonts w:ascii="Faricy New Lt" w:hAnsi="Faricy New Lt"/>
        </w:rPr>
        <w:t xml:space="preserve">100 </w:t>
      </w:r>
      <w:r w:rsidR="00AE01BD">
        <w:rPr>
          <w:rFonts w:ascii="Faricy New Lt" w:hAnsi="Faricy New Lt"/>
        </w:rPr>
        <w:t xml:space="preserve">for a week. </w:t>
      </w:r>
      <w:r w:rsidR="003C441E">
        <w:rPr>
          <w:rFonts w:ascii="Faricy New Lt" w:hAnsi="Faricy New Lt"/>
        </w:rPr>
        <w:t xml:space="preserve">Where fees varied it was due to them requiring less contact time with participants (retreats) or needing more preparation time, such as for </w:t>
      </w:r>
      <w:r w:rsidR="00846890">
        <w:rPr>
          <w:rFonts w:ascii="Faricy New Lt" w:hAnsi="Faricy New Lt"/>
        </w:rPr>
        <w:t>strategic courses.</w:t>
      </w:r>
    </w:p>
    <w:p w14:paraId="7FF05C85" w14:textId="0383B3E6" w:rsidR="00510286" w:rsidRDefault="00510286" w:rsidP="001B47B3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Most T</w:t>
      </w:r>
      <w:r w:rsidRPr="00225918">
        <w:rPr>
          <w:rFonts w:ascii="Faricy New Lt" w:hAnsi="Faricy New Lt" w:cstheme="minorHAnsi"/>
        </w:rPr>
        <w:t>ŷ</w:t>
      </w:r>
      <w:r w:rsidRPr="00225918">
        <w:rPr>
          <w:rFonts w:ascii="Faricy New Lt" w:hAnsi="Faricy New Lt"/>
        </w:rPr>
        <w:t xml:space="preserve"> Newydd courses also include a guest speaker</w:t>
      </w:r>
      <w:r w:rsidR="001B47B3">
        <w:rPr>
          <w:rFonts w:ascii="Faricy New Lt" w:hAnsi="Faricy New Lt"/>
        </w:rPr>
        <w:t>. The fee for this work was £150 for an online session or £250 for delivering the session in person.</w:t>
      </w:r>
    </w:p>
    <w:p w14:paraId="431A5CFE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Mentor</w:t>
      </w:r>
    </w:p>
    <w:p w14:paraId="149361FA" w14:textId="75E28D06" w:rsidR="0097714B" w:rsidRDefault="0097714B" w:rsidP="00510286">
      <w:pPr>
        <w:rPr>
          <w:rFonts w:ascii="Faricy New Lt" w:hAnsi="Faricy New Lt"/>
        </w:rPr>
      </w:pPr>
      <w:r>
        <w:rPr>
          <w:rFonts w:ascii="Faricy New Lt" w:hAnsi="Faricy New Lt"/>
        </w:rPr>
        <w:t>In 23/24 we paid men</w:t>
      </w:r>
      <w:r w:rsidR="00082FD1">
        <w:rPr>
          <w:rFonts w:ascii="Faricy New Lt" w:hAnsi="Faricy New Lt"/>
        </w:rPr>
        <w:t xml:space="preserve">tors £200 per session. </w:t>
      </w:r>
    </w:p>
    <w:p w14:paraId="53A876B1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Consultation</w:t>
      </w:r>
    </w:p>
    <w:p w14:paraId="00DE3EE5" w14:textId="73B9990E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</w:rPr>
        <w:t>In 2</w:t>
      </w:r>
      <w:r w:rsidR="00D118E6">
        <w:rPr>
          <w:rFonts w:ascii="Faricy New Lt" w:hAnsi="Faricy New Lt"/>
        </w:rPr>
        <w:t>3</w:t>
      </w:r>
      <w:r w:rsidRPr="00225918">
        <w:rPr>
          <w:rFonts w:ascii="Faricy New Lt" w:hAnsi="Faricy New Lt"/>
        </w:rPr>
        <w:t>/2</w:t>
      </w:r>
      <w:r w:rsidR="00D118E6">
        <w:rPr>
          <w:rFonts w:ascii="Faricy New Lt" w:hAnsi="Faricy New Lt"/>
        </w:rPr>
        <w:t>4</w:t>
      </w:r>
      <w:r w:rsidRPr="00225918">
        <w:rPr>
          <w:rFonts w:ascii="Faricy New Lt" w:hAnsi="Faricy New Lt"/>
        </w:rPr>
        <w:t>, we paid £</w:t>
      </w:r>
      <w:r w:rsidR="00D118E6">
        <w:rPr>
          <w:rFonts w:ascii="Faricy New Lt" w:hAnsi="Faricy New Lt"/>
        </w:rPr>
        <w:t>1</w:t>
      </w:r>
      <w:r w:rsidRPr="00225918">
        <w:rPr>
          <w:rFonts w:ascii="Faricy New Lt" w:hAnsi="Faricy New Lt"/>
        </w:rPr>
        <w:t xml:space="preserve">50 per </w:t>
      </w:r>
      <w:r w:rsidR="00D118E6">
        <w:rPr>
          <w:rFonts w:ascii="Faricy New Lt" w:hAnsi="Faricy New Lt"/>
        </w:rPr>
        <w:t>session</w:t>
      </w:r>
      <w:r w:rsidRPr="00225918">
        <w:rPr>
          <w:rFonts w:ascii="Faricy New Lt" w:hAnsi="Faricy New Lt"/>
        </w:rPr>
        <w:t xml:space="preserve"> for writers who supported the development of our programmes through consultation meetings.</w:t>
      </w:r>
      <w:r w:rsidR="00F2641D">
        <w:rPr>
          <w:rFonts w:ascii="Faricy New Lt" w:hAnsi="Faricy New Lt"/>
        </w:rPr>
        <w:t xml:space="preserve"> For more informal feedback, we paid writers £50 </w:t>
      </w:r>
      <w:r w:rsidR="004C6EB3">
        <w:rPr>
          <w:rFonts w:ascii="Faricy New Lt" w:hAnsi="Faricy New Lt"/>
        </w:rPr>
        <w:t xml:space="preserve">p/h </w:t>
      </w:r>
      <w:r w:rsidR="00F2641D">
        <w:rPr>
          <w:rFonts w:ascii="Faricy New Lt" w:hAnsi="Faricy New Lt"/>
        </w:rPr>
        <w:t>for their time.</w:t>
      </w:r>
    </w:p>
    <w:p w14:paraId="77D00E0B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lastRenderedPageBreak/>
        <w:t>Performance at a literary event</w:t>
      </w:r>
    </w:p>
    <w:p w14:paraId="535E2CC4" w14:textId="0F491A97" w:rsidR="001F3851" w:rsidRDefault="001F3851" w:rsidP="00510286">
      <w:pPr>
        <w:rPr>
          <w:rFonts w:ascii="Faricy New Lt" w:hAnsi="Faricy New Lt"/>
        </w:rPr>
      </w:pPr>
      <w:r>
        <w:rPr>
          <w:rFonts w:ascii="Faricy New Lt" w:hAnsi="Faricy New Lt"/>
        </w:rPr>
        <w:t xml:space="preserve">Payment for </w:t>
      </w:r>
      <w:r w:rsidR="00CF2693">
        <w:rPr>
          <w:rFonts w:ascii="Faricy New Lt" w:hAnsi="Faricy New Lt"/>
        </w:rPr>
        <w:t xml:space="preserve">events varied based on the wide variety of work (including a range of length and work required). </w:t>
      </w:r>
      <w:r w:rsidR="00683284">
        <w:rPr>
          <w:rFonts w:ascii="Faricy New Lt" w:hAnsi="Faricy New Lt"/>
        </w:rPr>
        <w:t xml:space="preserve">The most common fees were £250 for a </w:t>
      </w:r>
      <w:r w:rsidR="000D6E14">
        <w:rPr>
          <w:rFonts w:ascii="Faricy New Lt" w:hAnsi="Faricy New Lt"/>
        </w:rPr>
        <w:t>single session and £310 per day.</w:t>
      </w:r>
    </w:p>
    <w:p w14:paraId="4E33D459" w14:textId="3B07EE45" w:rsidR="00297319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Taking part in panel discussions garnered fees ranging from £</w:t>
      </w:r>
      <w:r w:rsidR="005E4077">
        <w:rPr>
          <w:rFonts w:ascii="Faricy New Lt" w:hAnsi="Faricy New Lt"/>
        </w:rPr>
        <w:t>100</w:t>
      </w:r>
      <w:r w:rsidRPr="00225918">
        <w:rPr>
          <w:rFonts w:ascii="Faricy New Lt" w:hAnsi="Faricy New Lt"/>
        </w:rPr>
        <w:t>-£200</w:t>
      </w:r>
      <w:r w:rsidR="00297319">
        <w:rPr>
          <w:rFonts w:ascii="Faricy New Lt" w:hAnsi="Faricy New Lt"/>
        </w:rPr>
        <w:t xml:space="preserve">, depending on length, if the event was online, and </w:t>
      </w:r>
      <w:r w:rsidR="00F5551B">
        <w:rPr>
          <w:rFonts w:ascii="Faricy New Lt" w:hAnsi="Faricy New Lt"/>
        </w:rPr>
        <w:t xml:space="preserve">paying slightly higher fees for chairing an event. </w:t>
      </w:r>
    </w:p>
    <w:p w14:paraId="5241E139" w14:textId="2B4CB134" w:rsidR="00C520A0" w:rsidRDefault="000F5E08" w:rsidP="00510286">
      <w:pPr>
        <w:rPr>
          <w:rFonts w:ascii="Faricy New Lt" w:hAnsi="Faricy New Lt"/>
        </w:rPr>
      </w:pPr>
      <w:r>
        <w:rPr>
          <w:rFonts w:ascii="Faricy New Lt" w:hAnsi="Faricy New Lt"/>
        </w:rPr>
        <w:t>Depending on the amount of preparation required and length of the event, authors were paid for performing at literary events between £50 and £310</w:t>
      </w:r>
      <w:r w:rsidR="00E1795D">
        <w:rPr>
          <w:rFonts w:ascii="Faricy New Lt" w:hAnsi="Faricy New Lt"/>
        </w:rPr>
        <w:t>.</w:t>
      </w:r>
    </w:p>
    <w:p w14:paraId="7D4CB289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Commissions</w:t>
      </w:r>
    </w:p>
    <w:p w14:paraId="026A3439" w14:textId="13518F18" w:rsidR="00510286" w:rsidRPr="00225918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Fees for commissions can vary hugely depending on factors such </w:t>
      </w:r>
      <w:proofErr w:type="gramStart"/>
      <w:r w:rsidRPr="00225918">
        <w:rPr>
          <w:rFonts w:ascii="Faricy New Lt" w:hAnsi="Faricy New Lt"/>
        </w:rPr>
        <w:t>as;</w:t>
      </w:r>
      <w:proofErr w:type="gramEnd"/>
      <w:r w:rsidRPr="00225918">
        <w:rPr>
          <w:rFonts w:ascii="Faricy New Lt" w:hAnsi="Faricy New Lt"/>
        </w:rPr>
        <w:t xml:space="preserve"> length of work, usage rights, research required, associated performances/workshops etc. </w:t>
      </w:r>
      <w:r w:rsidR="00F00701">
        <w:rPr>
          <w:rFonts w:ascii="Faricy New Lt" w:hAnsi="Faricy New Lt"/>
        </w:rPr>
        <w:t>The average fee for a commission in 23/24</w:t>
      </w:r>
      <w:r w:rsidR="00C12338">
        <w:rPr>
          <w:rFonts w:ascii="Faricy New Lt" w:hAnsi="Faricy New Lt"/>
        </w:rPr>
        <w:t xml:space="preserve"> was £520.</w:t>
      </w:r>
    </w:p>
    <w:p w14:paraId="3F622B53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Laureates</w:t>
      </w:r>
    </w:p>
    <w:p w14:paraId="3424E6F9" w14:textId="77777777" w:rsidR="00510286" w:rsidRPr="00225918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>Our three laureates (National Poet of Wales, Children’s Laureate Wales and Bardd Plant Cymru) are all paid £400 per day and contracted for a set number of days per year. This includes days set aside for PR activity, and meetings. Additional partnership work is also costed at a minimum of £400 per day.</w:t>
      </w:r>
    </w:p>
    <w:p w14:paraId="06BDA472" w14:textId="77777777" w:rsidR="00510286" w:rsidRPr="00225918" w:rsidRDefault="00510286" w:rsidP="00510286">
      <w:pPr>
        <w:rPr>
          <w:rFonts w:ascii="Faricy New Lt" w:hAnsi="Faricy New Lt"/>
          <w:b/>
          <w:bCs/>
        </w:rPr>
      </w:pPr>
      <w:r w:rsidRPr="00225918">
        <w:rPr>
          <w:rFonts w:ascii="Faricy New Lt" w:hAnsi="Faricy New Lt"/>
          <w:b/>
          <w:bCs/>
        </w:rPr>
        <w:t>Panellist/Judge</w:t>
      </w:r>
    </w:p>
    <w:p w14:paraId="345A4F8E" w14:textId="77777777" w:rsidR="00510286" w:rsidRPr="00225918" w:rsidRDefault="00510286" w:rsidP="00510286">
      <w:pPr>
        <w:rPr>
          <w:rFonts w:ascii="Faricy New Lt" w:hAnsi="Faricy New Lt"/>
        </w:rPr>
      </w:pPr>
      <w:r w:rsidRPr="00225918">
        <w:rPr>
          <w:rFonts w:ascii="Faricy New Lt" w:hAnsi="Faricy New Lt"/>
        </w:rPr>
        <w:t xml:space="preserve">On average, when writers are engaged as panellists or judges for our programmes, such as judging Wales Book of the Year, they are paid £600. </w:t>
      </w:r>
    </w:p>
    <w:p w14:paraId="5242434B" w14:textId="77777777" w:rsidR="002D0E4E" w:rsidRDefault="002D0E4E"/>
    <w:p w14:paraId="2ADBDF56" w14:textId="240E8D47" w:rsidR="003B6111" w:rsidRPr="00FB5A84" w:rsidRDefault="003B6111"/>
    <w:sectPr w:rsidR="003B6111" w:rsidRPr="00FB5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051B4E"/>
    <w:rsid w:val="00057938"/>
    <w:rsid w:val="00082FD1"/>
    <w:rsid w:val="000D6E14"/>
    <w:rsid w:val="000F5E08"/>
    <w:rsid w:val="00146467"/>
    <w:rsid w:val="00190DAA"/>
    <w:rsid w:val="001B2425"/>
    <w:rsid w:val="001B47B3"/>
    <w:rsid w:val="001F3851"/>
    <w:rsid w:val="00225918"/>
    <w:rsid w:val="0023559C"/>
    <w:rsid w:val="0029245C"/>
    <w:rsid w:val="00297319"/>
    <w:rsid w:val="002B67B1"/>
    <w:rsid w:val="002D0E4E"/>
    <w:rsid w:val="002F2DA8"/>
    <w:rsid w:val="003161F4"/>
    <w:rsid w:val="0032046A"/>
    <w:rsid w:val="003212C5"/>
    <w:rsid w:val="003323BF"/>
    <w:rsid w:val="003A6E31"/>
    <w:rsid w:val="003B0F43"/>
    <w:rsid w:val="003B6111"/>
    <w:rsid w:val="003C441E"/>
    <w:rsid w:val="003D69D0"/>
    <w:rsid w:val="00432CDE"/>
    <w:rsid w:val="004566C2"/>
    <w:rsid w:val="00494BBF"/>
    <w:rsid w:val="004C6EB3"/>
    <w:rsid w:val="004E1DC4"/>
    <w:rsid w:val="00502699"/>
    <w:rsid w:val="00510286"/>
    <w:rsid w:val="00520FB7"/>
    <w:rsid w:val="00523F91"/>
    <w:rsid w:val="00531DD0"/>
    <w:rsid w:val="00564F12"/>
    <w:rsid w:val="00586EAF"/>
    <w:rsid w:val="00593E22"/>
    <w:rsid w:val="005B3B1E"/>
    <w:rsid w:val="005C1545"/>
    <w:rsid w:val="005E4077"/>
    <w:rsid w:val="006241DE"/>
    <w:rsid w:val="006318E1"/>
    <w:rsid w:val="0065055A"/>
    <w:rsid w:val="00683284"/>
    <w:rsid w:val="006C7819"/>
    <w:rsid w:val="006D236E"/>
    <w:rsid w:val="006E04E7"/>
    <w:rsid w:val="006F3364"/>
    <w:rsid w:val="0070421E"/>
    <w:rsid w:val="007D1150"/>
    <w:rsid w:val="00846890"/>
    <w:rsid w:val="0084713A"/>
    <w:rsid w:val="0085014E"/>
    <w:rsid w:val="00852FC4"/>
    <w:rsid w:val="008B1A3A"/>
    <w:rsid w:val="009019A6"/>
    <w:rsid w:val="00937022"/>
    <w:rsid w:val="0097428A"/>
    <w:rsid w:val="0097714B"/>
    <w:rsid w:val="00994EE5"/>
    <w:rsid w:val="009B4AA4"/>
    <w:rsid w:val="00AA1B51"/>
    <w:rsid w:val="00AA6AFE"/>
    <w:rsid w:val="00AE01BD"/>
    <w:rsid w:val="00AE0423"/>
    <w:rsid w:val="00AE1206"/>
    <w:rsid w:val="00B24C80"/>
    <w:rsid w:val="00B2548B"/>
    <w:rsid w:val="00B734F3"/>
    <w:rsid w:val="00B74AEE"/>
    <w:rsid w:val="00B97A60"/>
    <w:rsid w:val="00BA039F"/>
    <w:rsid w:val="00C12338"/>
    <w:rsid w:val="00C14996"/>
    <w:rsid w:val="00C20E2B"/>
    <w:rsid w:val="00C520A0"/>
    <w:rsid w:val="00CF2276"/>
    <w:rsid w:val="00CF2693"/>
    <w:rsid w:val="00CF77EE"/>
    <w:rsid w:val="00D00A0A"/>
    <w:rsid w:val="00D118E6"/>
    <w:rsid w:val="00D25B39"/>
    <w:rsid w:val="00D320AD"/>
    <w:rsid w:val="00DD2D8F"/>
    <w:rsid w:val="00E02610"/>
    <w:rsid w:val="00E1795D"/>
    <w:rsid w:val="00EA548F"/>
    <w:rsid w:val="00EA6695"/>
    <w:rsid w:val="00EF3A55"/>
    <w:rsid w:val="00F00701"/>
    <w:rsid w:val="00F17194"/>
    <w:rsid w:val="00F2641D"/>
    <w:rsid w:val="00F5551B"/>
    <w:rsid w:val="00F64FC1"/>
    <w:rsid w:val="00F929EC"/>
    <w:rsid w:val="00F92EF3"/>
    <w:rsid w:val="00FB5A84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FFEF8"/>
  <w15:chartTrackingRefBased/>
  <w15:docId w15:val="{A09D315C-72E5-405C-9308-D4154E4F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742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28A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019A6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D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3e5db39f58ac42089be0aaf8db4946b2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cfb42df940c3d1b80a79105ee14b6a1b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C00D1-E44C-4ECD-A110-7DE71C1F99C4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7ea0e870-2e24-4d60-8b81-27aa0c244182"/>
    <ds:schemaRef ds:uri="bea70cba-fbfa-4b1d-ac0a-c05f8512fab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F6ABD25-F410-47BF-AFC8-430784486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Arddun R. Arwel</cp:lastModifiedBy>
  <cp:revision>2</cp:revision>
  <dcterms:created xsi:type="dcterms:W3CDTF">2025-04-10T12:35:00Z</dcterms:created>
  <dcterms:modified xsi:type="dcterms:W3CDTF">2025-04-10T12:35:00Z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